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87A" w:rsidRPr="00651A14" w:rsidRDefault="00651A14">
      <w:pPr>
        <w:rPr>
          <w:b/>
          <w:sz w:val="28"/>
          <w:szCs w:val="28"/>
        </w:rPr>
      </w:pPr>
      <w:r w:rsidRPr="00651A14">
        <w:rPr>
          <w:b/>
          <w:sz w:val="28"/>
          <w:szCs w:val="28"/>
        </w:rPr>
        <w:t>PARENTAL CARE IN AMPHIBIA</w:t>
      </w:r>
    </w:p>
    <w:p w:rsidR="00CB387A" w:rsidRDefault="00CB387A">
      <w:r>
        <w:rPr>
          <w:noProof/>
          <w:lang w:eastAsia="en-IN"/>
        </w:rPr>
        <w:lastRenderedPageBreak/>
        <w:drawing>
          <wp:inline distT="0" distB="0" distL="0" distR="0">
            <wp:extent cx="5731510" cy="4303124"/>
            <wp:effectExtent l="19050" t="0" r="2540" b="0"/>
            <wp:docPr id="1" name="Picture 1" descr="Foam nests• Many species of amphibians convert their  mucus secretion to foam nests.• Example- Leptodactylu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am nests• Many species of amphibians convert their  mucus secretion to foam nests.• Example- Leptodactylus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4303124"/>
            <wp:effectExtent l="19050" t="0" r="2540" b="0"/>
            <wp:docPr id="4" name="Picture 4" descr="Gelatinous bags• Some make transparent gelatinous bag by  their mucus secretion• Example- Salamandra keyserling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latinous bags• Some make transparent gelatinous bag by  their mucus secretion• Example- Salamandra keyserlingi 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73E" w:rsidRDefault="00CB387A" w:rsidP="00651A14">
      <w:r w:rsidRPr="00CB387A">
        <w:lastRenderedPageBreak/>
        <w:drawing>
          <wp:inline distT="0" distB="0" distL="0" distR="0">
            <wp:extent cx="5731510" cy="4303124"/>
            <wp:effectExtent l="19050" t="0" r="2540" b="0"/>
            <wp:docPr id="2" name="Picture 7" descr="DIRECT CAR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RECT CARING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4303124"/>
            <wp:effectExtent l="19050" t="0" r="2540" b="0"/>
            <wp:docPr id="10" name="Picture 10" descr="Coiling around eggs• Some dig a hole in mud and lay their eggs  in that and coiled around them to protect  them.• Example-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iling around eggs• Some dig a hole in mud and lay their eggs  in that and coiled around them to protect  them.• Example-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4303124"/>
            <wp:effectExtent l="19050" t="0" r="2540" b="0"/>
            <wp:docPr id="13" name="Picture 13" descr="Eggs in back pouches• In breeding season skin become thick vascular  glandular• Male presses eggs on female back• Amphibia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ggs in back pouches• In breeding season skin become thick vascular  glandular• Male presses eggs on female back• Amphibia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4303124"/>
            <wp:effectExtent l="19050" t="0" r="2540" b="0"/>
            <wp:docPr id="16" name="Picture 16" descr="Eggs develop and hatch in different         organ of body• Some use buccal cavity. example-  Hylambates• Some use stomach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ggs develop and hatch in different         organ of body• Some use buccal cavity. example-  Hylambates• Some use stomach.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4303124"/>
            <wp:effectExtent l="19050" t="0" r="2540" b="0"/>
            <wp:docPr id="22" name="Picture 22" descr="ovoviviparity• Eggs laid but retain in oviduct and give  birth to young ones.• Exampke- Dermoph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voviviparity• Eggs laid but retain in oviduct and give  birth to young ones.• Exampke- Dermophis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4303124"/>
            <wp:effectExtent l="19050" t="0" r="2540" b="0"/>
            <wp:docPr id="19" name="Picture 19" descr="ovoviviparity• Eggs laid but retain in oviduct and give  birth to young ones.• Exampke- Dermoph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voviviparity• Eggs laid but retain in oviduct and give  birth to young ones.• Exampke- Dermophis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4303124"/>
            <wp:effectExtent l="19050" t="0" r="2540" b="0"/>
            <wp:docPr id="25" name="Picture 25" descr="Amphibia classification by deepak raw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mphibia classification by deepak rawa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4303124"/>
            <wp:effectExtent l="19050" t="0" r="2540" b="0"/>
            <wp:docPr id="28" name="Picture 28" descr="Amphibia classification by deepak raw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mphibia classification by deepak rawal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4303124"/>
            <wp:effectExtent l="19050" t="0" r="2540" b="0"/>
            <wp:docPr id="31" name="Picture 31" descr="Amphibia classification by deepak raw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mphibia classification by deepak rawal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>
            <wp:extent cx="5731510" cy="4303124"/>
            <wp:effectExtent l="19050" t="0" r="2540" b="0"/>
            <wp:docPr id="34" name="Picture 34" descr="Amphibia classification by deepak raw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phibia classification by deepak rawal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lastRenderedPageBreak/>
        <w:drawing>
          <wp:inline distT="0" distB="0" distL="0" distR="0">
            <wp:extent cx="5731510" cy="4303124"/>
            <wp:effectExtent l="19050" t="0" r="2540" b="0"/>
            <wp:docPr id="37" name="Picture 37" descr="Amphibia classification by deepak raw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mphibia classification by deepak rawal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03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73E" w:rsidSect="009B4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3D2" w:rsidRDefault="00AF53D2" w:rsidP="00651A14">
      <w:pPr>
        <w:spacing w:after="0" w:line="240" w:lineRule="auto"/>
      </w:pPr>
      <w:r>
        <w:separator/>
      </w:r>
    </w:p>
  </w:endnote>
  <w:endnote w:type="continuationSeparator" w:id="1">
    <w:p w:rsidR="00AF53D2" w:rsidRDefault="00AF53D2" w:rsidP="0065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3D2" w:rsidRDefault="00AF53D2" w:rsidP="00651A14">
      <w:pPr>
        <w:spacing w:after="0" w:line="240" w:lineRule="auto"/>
      </w:pPr>
      <w:r>
        <w:separator/>
      </w:r>
    </w:p>
  </w:footnote>
  <w:footnote w:type="continuationSeparator" w:id="1">
    <w:p w:rsidR="00AF53D2" w:rsidRDefault="00AF53D2" w:rsidP="00651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87A"/>
    <w:rsid w:val="00651A14"/>
    <w:rsid w:val="009B473E"/>
    <w:rsid w:val="00AF53D2"/>
    <w:rsid w:val="00CB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8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A14"/>
  </w:style>
  <w:style w:type="paragraph" w:styleId="Footer">
    <w:name w:val="footer"/>
    <w:basedOn w:val="Normal"/>
    <w:link w:val="FooterChar"/>
    <w:uiPriority w:val="99"/>
    <w:semiHidden/>
    <w:unhideWhenUsed/>
    <w:rsid w:val="00651A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A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 Siddharth</dc:creator>
  <cp:lastModifiedBy>Deepak Siddharth</cp:lastModifiedBy>
  <cp:revision>1</cp:revision>
  <dcterms:created xsi:type="dcterms:W3CDTF">2020-07-27T07:49:00Z</dcterms:created>
  <dcterms:modified xsi:type="dcterms:W3CDTF">2020-07-27T08:02:00Z</dcterms:modified>
</cp:coreProperties>
</file>